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bookmarkStart w:id="0" w:name="_GoBack"/>
      <w:bookmarkEnd w:id="0"/>
      <w:r w:rsidRPr="00451D66">
        <w:t xml:space="preserve">Vorschlag für </w:t>
      </w:r>
      <w:r>
        <w:t xml:space="preserve">eine </w:t>
      </w:r>
      <w:r w:rsidR="00BD0E3B">
        <w:t>Sprachmittlung</w:t>
      </w:r>
      <w:r w:rsidR="00EB7D75" w:rsidRPr="00EB7D75">
        <w:t xml:space="preserve"> </w:t>
      </w:r>
      <w:r w:rsidR="00EB7D75">
        <w:t>(mündlich)</w:t>
      </w:r>
      <w:r>
        <w:tab/>
      </w:r>
      <w:r>
        <w:tab/>
      </w:r>
      <w:r>
        <w:tab/>
      </w:r>
      <w:r>
        <w:tab/>
      </w:r>
      <w:r w:rsidR="00BD0E3B">
        <w:tab/>
      </w:r>
      <w:r w:rsidR="00BD0E3B">
        <w:tab/>
        <w:t>Niveau B1</w:t>
      </w:r>
    </w:p>
    <w:p w:rsidR="00950C0F" w:rsidRPr="00EB7D75" w:rsidRDefault="00EB7D75" w:rsidP="00950C0F">
      <w:pPr>
        <w:rPr>
          <w:lang w:val="en-GB" w:eastAsia="de-DE"/>
        </w:rPr>
      </w:pPr>
      <w:r w:rsidRPr="00936725">
        <w:rPr>
          <w:b/>
          <w:lang w:val="en-GB" w:eastAsia="de-DE"/>
        </w:rPr>
        <w:t>All that we share</w:t>
      </w:r>
      <w:r w:rsidRPr="00EB7D75">
        <w:rPr>
          <w:lang w:val="en-GB" w:eastAsia="de-DE"/>
        </w:rPr>
        <w:t xml:space="preserve"> - </w:t>
      </w:r>
      <w:hyperlink r:id="rId8" w:history="1">
        <w:r w:rsidR="00BD0E3B" w:rsidRPr="00EB7D75">
          <w:rPr>
            <w:rStyle w:val="Hyperlink"/>
            <w:lang w:val="en-GB" w:eastAsia="de-DE"/>
          </w:rPr>
          <w:t>www.youtube.com/watch?v=i1AjvFjVXUg</w:t>
        </w:r>
      </w:hyperlink>
    </w:p>
    <w:p w:rsidR="00EB7D75" w:rsidRPr="00EB7D75" w:rsidRDefault="00EB7D75" w:rsidP="00950C0F">
      <w:pPr>
        <w:rPr>
          <w:lang w:val="it-IT" w:eastAsia="de-DE"/>
        </w:rPr>
      </w:pPr>
      <w:r w:rsidRPr="00EB7D75">
        <w:rPr>
          <w:lang w:val="it-IT" w:eastAsia="de-DE"/>
        </w:rPr>
        <w:t>La tua / il</w:t>
      </w:r>
      <w:r>
        <w:rPr>
          <w:lang w:val="it-IT" w:eastAsia="de-DE"/>
        </w:rPr>
        <w:t xml:space="preserve"> tuo corrispondente ha visto questo </w:t>
      </w:r>
      <w:hyperlink r:id="rId9" w:history="1">
        <w:r w:rsidRPr="00EB7D75">
          <w:rPr>
            <w:rStyle w:val="Hyperlink"/>
            <w:lang w:val="it-IT" w:eastAsia="de-DE"/>
          </w:rPr>
          <w:t>www.youtube.com/watch?v=i1AjvFjVXUg</w:t>
        </w:r>
      </w:hyperlink>
      <w:r>
        <w:rPr>
          <w:lang w:val="it-IT" w:eastAsia="de-DE"/>
        </w:rPr>
        <w:t xml:space="preserve"> video, ma non riesce a capirne il significato. </w:t>
      </w:r>
    </w:p>
    <w:p w:rsidR="00EB7D75" w:rsidRPr="00EB7D75" w:rsidRDefault="00E758E9" w:rsidP="00950C0F">
      <w:pPr>
        <w:rPr>
          <w:lang w:val="it-IT" w:eastAsia="de-DE"/>
        </w:rPr>
      </w:pPr>
      <w:r>
        <w:rPr>
          <w:lang w:val="it-IT" w:eastAsia="de-DE"/>
        </w:rPr>
        <w:t>Riguardate i</w:t>
      </w:r>
      <w:r w:rsidR="00EB7D75">
        <w:rPr>
          <w:lang w:val="it-IT" w:eastAsia="de-DE"/>
        </w:rPr>
        <w:t xml:space="preserve">nsieme </w:t>
      </w:r>
      <w:r>
        <w:rPr>
          <w:lang w:val="it-IT" w:eastAsia="de-DE"/>
        </w:rPr>
        <w:t>il filmato e tu le/gli spieghi</w:t>
      </w:r>
    </w:p>
    <w:p w:rsidR="00955C15" w:rsidRDefault="00E72E51" w:rsidP="00955C15">
      <w:pPr>
        <w:pStyle w:val="Listenabsatz"/>
        <w:numPr>
          <w:ilvl w:val="0"/>
          <w:numId w:val="17"/>
        </w:numPr>
        <w:rPr>
          <w:lang w:val="it-IT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7260" wp14:editId="30FFB3E7">
                <wp:simplePos x="0" y="0"/>
                <wp:positionH relativeFrom="column">
                  <wp:posOffset>4530811</wp:posOffset>
                </wp:positionH>
                <wp:positionV relativeFrom="paragraph">
                  <wp:posOffset>104054</wp:posOffset>
                </wp:positionV>
                <wp:extent cx="296356" cy="354107"/>
                <wp:effectExtent l="0" t="0" r="27940" b="273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6" cy="3541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DF7820" id="Rechteck 3" o:spid="_x0000_s1026" style="position:absolute;margin-left:356.75pt;margin-top:8.2pt;width:23.3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57564" wp14:editId="52955A50">
                <wp:simplePos x="0" y="0"/>
                <wp:positionH relativeFrom="column">
                  <wp:posOffset>3978876</wp:posOffset>
                </wp:positionH>
                <wp:positionV relativeFrom="paragraph">
                  <wp:posOffset>101137</wp:posOffset>
                </wp:positionV>
                <wp:extent cx="296356" cy="354107"/>
                <wp:effectExtent l="0" t="0" r="2794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6" cy="3541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553CCF" id="Rechteck 2" o:spid="_x0000_s1026" style="position:absolute;margin-left:313.3pt;margin-top:7.95pt;width:23.3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98DC" wp14:editId="66131C0B">
                <wp:simplePos x="0" y="0"/>
                <wp:positionH relativeFrom="column">
                  <wp:posOffset>3408045</wp:posOffset>
                </wp:positionH>
                <wp:positionV relativeFrom="paragraph">
                  <wp:posOffset>102115</wp:posOffset>
                </wp:positionV>
                <wp:extent cx="296356" cy="354107"/>
                <wp:effectExtent l="0" t="0" r="2794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6" cy="3541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5467F4" id="Rechteck 1" o:spid="_x0000_s1026" style="position:absolute;margin-left:268.35pt;margin-top:8.05pt;width:23.3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" filled="f" strokecolor="#1f4d78 [1604]" strokeweight="1pt"/>
            </w:pict>
          </mc:Fallback>
        </mc:AlternateContent>
      </w:r>
      <w:r w:rsidR="00EB7D75">
        <w:rPr>
          <w:lang w:val="it-IT" w:eastAsia="de-DE"/>
        </w:rPr>
        <w:t xml:space="preserve">quello che hai visto </w:t>
      </w:r>
      <w:r w:rsidR="00955C15">
        <w:rPr>
          <w:lang w:val="it-IT" w:eastAsia="de-DE"/>
        </w:rPr>
        <w:t>con</w:t>
      </w:r>
    </w:p>
    <w:p w:rsidR="00955C15" w:rsidRDefault="00E758E9" w:rsidP="00955C15">
      <w:pPr>
        <w:pStyle w:val="Listenabsatz"/>
        <w:numPr>
          <w:ilvl w:val="0"/>
          <w:numId w:val="20"/>
        </w:numPr>
        <w:rPr>
          <w:lang w:val="it-IT" w:eastAsia="de-DE"/>
        </w:rPr>
      </w:pPr>
      <w:r>
        <w:rPr>
          <w:lang w:val="it-IT" w:eastAsia="de-DE"/>
        </w:rPr>
        <w:t>tre</w:t>
      </w:r>
      <w:r w:rsidR="00EB7D75" w:rsidRPr="00955C15">
        <w:rPr>
          <w:lang w:val="it-IT" w:eastAsia="de-DE"/>
        </w:rPr>
        <w:t xml:space="preserve"> esempi di categorie presentate</w:t>
      </w:r>
      <w:r w:rsidR="00955C15">
        <w:rPr>
          <w:lang w:val="it-IT" w:eastAsia="de-DE"/>
        </w:rPr>
        <w:t xml:space="preserve"> e</w:t>
      </w:r>
      <w:r w:rsidR="00E72E51">
        <w:rPr>
          <w:lang w:val="it-IT" w:eastAsia="de-DE"/>
        </w:rPr>
        <w:t xml:space="preserve"> </w:t>
      </w:r>
      <w:r w:rsidR="00327631">
        <w:rPr>
          <w:lang w:val="it-IT" w:eastAsia="de-DE"/>
        </w:rPr>
        <w:t xml:space="preserve">  </w:t>
      </w:r>
    </w:p>
    <w:p w:rsidR="001B1592" w:rsidRPr="00E758E9" w:rsidRDefault="001B1592" w:rsidP="00E758E9">
      <w:pPr>
        <w:rPr>
          <w:lang w:val="it-IT" w:eastAsia="de-DE"/>
        </w:rPr>
      </w:pPr>
    </w:p>
    <w:p w:rsidR="001B1592" w:rsidRDefault="00327631" w:rsidP="00955C15">
      <w:pPr>
        <w:pStyle w:val="Listenabsatz"/>
        <w:numPr>
          <w:ilvl w:val="0"/>
          <w:numId w:val="20"/>
        </w:numPr>
        <w:rPr>
          <w:lang w:val="it-IT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61D04" wp14:editId="23D3EE22">
                <wp:simplePos x="0" y="0"/>
                <wp:positionH relativeFrom="column">
                  <wp:posOffset>4042239</wp:posOffset>
                </wp:positionH>
                <wp:positionV relativeFrom="paragraph">
                  <wp:posOffset>156021</wp:posOffset>
                </wp:positionV>
                <wp:extent cx="675005" cy="427990"/>
                <wp:effectExtent l="400050" t="57150" r="29845" b="2921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140">
                          <a:off x="0" y="0"/>
                          <a:ext cx="675005" cy="427990"/>
                        </a:xfrm>
                        <a:prstGeom prst="wedgeRoundRectCallout">
                          <a:avLst>
                            <a:gd name="adj1" fmla="val -100160"/>
                            <a:gd name="adj2" fmla="val -4336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631" w:rsidRPr="00327631" w:rsidRDefault="00327631" w:rsidP="0032763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27631">
                              <w:rPr>
                                <w:b/>
                                <w:color w:val="FF0000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327631">
                              <w:rPr>
                                <w:b/>
                                <w:color w:val="FF0000"/>
                              </w:rPr>
                              <w:t xml:space="preserve"> ?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327631">
                              <w:rPr>
                                <w:b/>
                                <w:color w:val="FF0000"/>
                              </w:rPr>
                              <w:t xml:space="preserve">? </w:t>
                            </w:r>
                          </w:p>
                          <w:p w:rsidR="00327631" w:rsidRDefault="00327631" w:rsidP="00327631">
                            <w:pPr>
                              <w:jc w:val="center"/>
                            </w:pPr>
                            <w:r>
                              <w:t xml:space="preserve">?ß? 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461D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left:0;text-align:left;margin-left:318.3pt;margin-top:12.3pt;width:53.15pt;height:33.7pt;rotation:25465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" adj="-10835,1434" fillcolor="#f2f2f2 [3052]" strokecolor="#1f4d78 [1604]" strokeweight="1pt">
                <v:textbox>
                  <w:txbxContent>
                    <w:p w:rsidR="00327631" w:rsidRPr="00327631" w:rsidRDefault="00327631" w:rsidP="0032763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27631">
                        <w:rPr>
                          <w:b/>
                          <w:color w:val="FF0000"/>
                        </w:rPr>
                        <w:t>?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327631">
                        <w:rPr>
                          <w:b/>
                          <w:color w:val="FF0000"/>
                        </w:rPr>
                        <w:t xml:space="preserve"> ? 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327631">
                        <w:rPr>
                          <w:b/>
                          <w:color w:val="FF0000"/>
                        </w:rPr>
                        <w:t xml:space="preserve">? </w:t>
                      </w:r>
                    </w:p>
                    <w:p w:rsidR="00327631" w:rsidRDefault="00327631" w:rsidP="00327631">
                      <w:pPr>
                        <w:jc w:val="center"/>
                      </w:pPr>
                      <w:r>
                        <w:t xml:space="preserve">?ß? ? </w:t>
                      </w:r>
                    </w:p>
                  </w:txbxContent>
                </v:textbox>
              </v:shape>
            </w:pict>
          </mc:Fallback>
        </mc:AlternateContent>
      </w:r>
      <w:r w:rsidR="00E758E9">
        <w:rPr>
          <w:lang w:val="it-IT" w:eastAsia="de-DE"/>
        </w:rPr>
        <w:t>tre</w:t>
      </w:r>
      <w:r w:rsidR="00630BD2" w:rsidRPr="00955C15">
        <w:rPr>
          <w:lang w:val="it-IT" w:eastAsia="de-DE"/>
        </w:rPr>
        <w:t xml:space="preserve"> domande</w:t>
      </w:r>
      <w:r w:rsidR="00955C15" w:rsidRPr="00955C15">
        <w:rPr>
          <w:lang w:val="it-IT" w:eastAsia="de-DE"/>
        </w:rPr>
        <w:t xml:space="preserve"> </w:t>
      </w:r>
      <w:r w:rsidR="00E72E51">
        <w:rPr>
          <w:lang w:val="it-IT" w:eastAsia="de-DE"/>
        </w:rPr>
        <w:t xml:space="preserve">che sono state poste alle </w:t>
      </w:r>
    </w:p>
    <w:p w:rsidR="00955C15" w:rsidRDefault="00E72E51" w:rsidP="001B1592">
      <w:pPr>
        <w:pStyle w:val="Listenabsatz"/>
        <w:ind w:left="1080"/>
        <w:rPr>
          <w:lang w:val="it-IT" w:eastAsia="de-DE"/>
        </w:rPr>
      </w:pPr>
      <w:r>
        <w:rPr>
          <w:lang w:val="it-IT" w:eastAsia="de-DE"/>
        </w:rPr>
        <w:t xml:space="preserve">persone su quello che hanno in comune </w:t>
      </w:r>
      <w:r w:rsidR="001B1592">
        <w:rPr>
          <w:lang w:val="it-IT" w:eastAsia="de-DE"/>
        </w:rPr>
        <w:tab/>
      </w:r>
      <w:r w:rsidR="001B1592">
        <w:rPr>
          <w:lang w:val="it-IT" w:eastAsia="de-DE"/>
        </w:rPr>
        <w:tab/>
      </w:r>
      <w:r w:rsidR="001B1592">
        <w:rPr>
          <w:lang w:val="it-IT" w:eastAsia="de-DE"/>
        </w:rPr>
        <w:tab/>
        <w:t>Clipart ???</w:t>
      </w:r>
    </w:p>
    <w:p w:rsidR="001B1592" w:rsidRPr="001B1592" w:rsidRDefault="001B1592" w:rsidP="001B1592">
      <w:pPr>
        <w:pStyle w:val="Listenabsatz"/>
        <w:rPr>
          <w:lang w:val="it-IT" w:eastAsia="de-DE"/>
        </w:rPr>
      </w:pPr>
    </w:p>
    <w:p w:rsidR="001B1592" w:rsidRPr="00955C15" w:rsidRDefault="001B1592" w:rsidP="001B1592">
      <w:pPr>
        <w:pStyle w:val="Listenabsatz"/>
        <w:ind w:left="1080"/>
        <w:rPr>
          <w:lang w:val="it-IT" w:eastAsia="de-DE"/>
        </w:rPr>
      </w:pPr>
    </w:p>
    <w:p w:rsidR="00936725" w:rsidRDefault="00EB7D75" w:rsidP="00EB7D75">
      <w:pPr>
        <w:pStyle w:val="Listenabsatz"/>
        <w:numPr>
          <w:ilvl w:val="0"/>
          <w:numId w:val="17"/>
        </w:numPr>
        <w:rPr>
          <w:lang w:val="it-IT" w:eastAsia="de-DE"/>
        </w:rPr>
      </w:pPr>
      <w:r>
        <w:rPr>
          <w:lang w:val="it-IT" w:eastAsia="de-DE"/>
        </w:rPr>
        <w:t xml:space="preserve">il messaggio del filmato. </w:t>
      </w:r>
    </w:p>
    <w:p w:rsidR="00936725" w:rsidRDefault="00936725" w:rsidP="00936725">
      <w:pPr>
        <w:rPr>
          <w:lang w:val="it-IT" w:eastAsia="de-DE"/>
        </w:rPr>
      </w:pPr>
    </w:p>
    <w:p w:rsidR="00936725" w:rsidRPr="00A92ABF" w:rsidRDefault="00936725" w:rsidP="00936725">
      <w:pPr>
        <w:pBdr>
          <w:bottom w:val="single" w:sz="4" w:space="1" w:color="auto"/>
        </w:pBdr>
        <w:rPr>
          <w:sz w:val="24"/>
          <w:szCs w:val="24"/>
          <w:lang w:val="it-IT" w:eastAsia="de-DE"/>
        </w:rPr>
      </w:pPr>
      <w:r w:rsidRPr="00A92ABF">
        <w:rPr>
          <w:sz w:val="24"/>
          <w:szCs w:val="24"/>
          <w:lang w:val="it-IT" w:eastAsia="de-DE"/>
        </w:rPr>
        <w:t xml:space="preserve">Vernetzungsaufgaben </w:t>
      </w:r>
    </w:p>
    <w:p w:rsidR="00936725" w:rsidRDefault="003612BF" w:rsidP="00936725">
      <w:pPr>
        <w:pStyle w:val="Listenabsatz"/>
        <w:rPr>
          <w:sz w:val="24"/>
          <w:szCs w:val="24"/>
          <w:lang w:val="it-IT" w:eastAsia="de-DE"/>
        </w:rPr>
      </w:pPr>
      <w:r>
        <w:rPr>
          <w:noProof/>
          <w:color w:val="0000FF"/>
          <w:sz w:val="18"/>
          <w:szCs w:val="18"/>
          <w:lang w:eastAsia="de-DE"/>
        </w:rPr>
        <w:drawing>
          <wp:anchor distT="0" distB="0" distL="114300" distR="114300" simplePos="0" relativeHeight="251665408" behindDoc="1" locked="0" layoutInCell="1" allowOverlap="1" wp14:anchorId="292272BE" wp14:editId="2998BE96">
            <wp:simplePos x="0" y="0"/>
            <wp:positionH relativeFrom="column">
              <wp:posOffset>4396654</wp:posOffset>
            </wp:positionH>
            <wp:positionV relativeFrom="paragraph">
              <wp:posOffset>119740</wp:posOffset>
            </wp:positionV>
            <wp:extent cx="1657985" cy="1673225"/>
            <wp:effectExtent l="0" t="0" r="0" b="3175"/>
            <wp:wrapTight wrapText="bothSides">
              <wp:wrapPolygon edited="0">
                <wp:start x="16876" y="0"/>
                <wp:lineTo x="0" y="738"/>
                <wp:lineTo x="0" y="21395"/>
                <wp:lineTo x="21344" y="21395"/>
                <wp:lineTo x="21344" y="0"/>
                <wp:lineTo x="16876" y="0"/>
              </wp:wrapPolygon>
            </wp:wrapTight>
            <wp:docPr id="5" name="Grafik 5" descr="Motion Picture Film Slate Clapper by studio_h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 Picture Film Slate Clapper by studio_ha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25" w:rsidRPr="00A92ABF" w:rsidRDefault="00936725" w:rsidP="00936725">
      <w:pPr>
        <w:pStyle w:val="Listenabsatz"/>
        <w:numPr>
          <w:ilvl w:val="0"/>
          <w:numId w:val="23"/>
        </w:numPr>
        <w:rPr>
          <w:sz w:val="24"/>
          <w:szCs w:val="24"/>
          <w:lang w:val="it-IT" w:eastAsia="de-DE"/>
        </w:rPr>
      </w:pPr>
      <w:r w:rsidRPr="00A92ABF">
        <w:rPr>
          <w:sz w:val="24"/>
          <w:szCs w:val="24"/>
          <w:lang w:val="it-IT" w:eastAsia="de-DE"/>
        </w:rPr>
        <w:t xml:space="preserve">Video progetto:  </w:t>
      </w:r>
      <w:r w:rsidRPr="00A92ABF">
        <w:rPr>
          <w:sz w:val="24"/>
          <w:szCs w:val="24"/>
          <w:lang w:val="it-IT" w:eastAsia="de-DE"/>
        </w:rPr>
        <w:tab/>
      </w:r>
      <w:r w:rsidRPr="00A92ABF">
        <w:rPr>
          <w:sz w:val="24"/>
          <w:szCs w:val="24"/>
          <w:lang w:val="it-IT" w:eastAsia="de-DE"/>
        </w:rPr>
        <w:tab/>
      </w:r>
      <w:r w:rsidRPr="00A92ABF">
        <w:rPr>
          <w:sz w:val="24"/>
          <w:szCs w:val="24"/>
          <w:lang w:val="it-IT" w:eastAsia="de-DE"/>
        </w:rPr>
        <w:tab/>
      </w:r>
      <w:r w:rsidRPr="00A92ABF">
        <w:rPr>
          <w:sz w:val="24"/>
          <w:szCs w:val="24"/>
          <w:lang w:val="it-IT" w:eastAsia="de-DE"/>
        </w:rPr>
        <w:tab/>
      </w:r>
      <w:r w:rsidRPr="00A92ABF">
        <w:rPr>
          <w:sz w:val="24"/>
          <w:szCs w:val="24"/>
          <w:lang w:val="it-IT" w:eastAsia="de-DE"/>
        </w:rPr>
        <w:tab/>
      </w:r>
      <w:r w:rsidRPr="00A92ABF">
        <w:rPr>
          <w:sz w:val="24"/>
          <w:szCs w:val="24"/>
          <w:lang w:val="it-IT" w:eastAsia="de-DE"/>
        </w:rPr>
        <w:tab/>
        <w:t xml:space="preserve"> </w:t>
      </w:r>
    </w:p>
    <w:p w:rsidR="00936725" w:rsidRPr="00A92ABF" w:rsidRDefault="00936725" w:rsidP="00936725">
      <w:pPr>
        <w:rPr>
          <w:sz w:val="24"/>
          <w:szCs w:val="24"/>
          <w:lang w:val="it-IT"/>
        </w:rPr>
      </w:pPr>
      <w:r w:rsidRPr="00A92ABF">
        <w:rPr>
          <w:sz w:val="24"/>
          <w:szCs w:val="24"/>
          <w:lang w:val="it-IT"/>
        </w:rPr>
        <w:t xml:space="preserve">Immaginate la seguente situazione: durante lo scambio </w:t>
      </w:r>
      <w:r w:rsidR="00E758E9">
        <w:rPr>
          <w:sz w:val="24"/>
          <w:szCs w:val="24"/>
          <w:lang w:val="it-IT"/>
        </w:rPr>
        <w:t>con i</w:t>
      </w:r>
      <w:r w:rsidRPr="00A92ABF">
        <w:rPr>
          <w:sz w:val="24"/>
          <w:szCs w:val="24"/>
          <w:lang w:val="it-IT"/>
        </w:rPr>
        <w:t xml:space="preserve"> ragazzi italiani anche voi dovete sviluppare categorie e domande con cui volete far vedere che cosa gli italiani e i tedeschi hanno in comune. </w:t>
      </w:r>
    </w:p>
    <w:p w:rsidR="00936725" w:rsidRPr="00A92ABF" w:rsidRDefault="00936725" w:rsidP="00936725">
      <w:pPr>
        <w:rPr>
          <w:sz w:val="24"/>
          <w:szCs w:val="24"/>
          <w:lang w:val="it-IT"/>
        </w:rPr>
      </w:pPr>
      <w:r w:rsidRPr="00A92ABF">
        <w:rPr>
          <w:sz w:val="24"/>
          <w:szCs w:val="24"/>
          <w:lang w:val="it-IT"/>
        </w:rPr>
        <w:t xml:space="preserve">Dopo aver formulato categorie e domande, preparate la sceneggiatura e girate il video. </w:t>
      </w:r>
    </w:p>
    <w:p w:rsidR="00936725" w:rsidRPr="003612BF" w:rsidRDefault="003612BF" w:rsidP="003612BF">
      <w:pPr>
        <w:ind w:left="7080"/>
        <w:rPr>
          <w:sz w:val="14"/>
          <w:szCs w:val="14"/>
          <w:lang w:val="it-IT"/>
        </w:rPr>
      </w:pPr>
      <w:r w:rsidRPr="003612BF">
        <w:rPr>
          <w:sz w:val="14"/>
          <w:szCs w:val="14"/>
          <w:lang w:val="it-IT"/>
        </w:rPr>
        <w:t>https://openclipart.org/detail/158407/motion-picture-film-slate-clapper</w:t>
      </w:r>
    </w:p>
    <w:p w:rsidR="00936725" w:rsidRPr="00A92ABF" w:rsidRDefault="00936725" w:rsidP="00936725">
      <w:pPr>
        <w:rPr>
          <w:sz w:val="24"/>
          <w:szCs w:val="24"/>
          <w:lang w:val="it-IT"/>
        </w:rPr>
      </w:pPr>
    </w:p>
    <w:p w:rsidR="00936725" w:rsidRPr="00A92ABF" w:rsidRDefault="00936725" w:rsidP="00936725">
      <w:pPr>
        <w:pStyle w:val="Listenabsatz"/>
        <w:numPr>
          <w:ilvl w:val="0"/>
          <w:numId w:val="23"/>
        </w:numPr>
        <w:rPr>
          <w:sz w:val="24"/>
          <w:szCs w:val="24"/>
          <w:lang w:val="it-IT"/>
        </w:rPr>
      </w:pPr>
      <w:r w:rsidRPr="00A92ABF">
        <w:rPr>
          <w:sz w:val="24"/>
          <w:szCs w:val="24"/>
          <w:lang w:val="it-IT"/>
        </w:rPr>
        <w:t xml:space="preserve">Scrivere un discorso </w:t>
      </w:r>
    </w:p>
    <w:p w:rsidR="00936725" w:rsidRDefault="00936725" w:rsidP="00936725">
      <w:pPr>
        <w:rPr>
          <w:sz w:val="24"/>
          <w:szCs w:val="24"/>
          <w:lang w:val="it-IT"/>
        </w:rPr>
      </w:pPr>
      <w:r w:rsidRPr="00A92ABF">
        <w:rPr>
          <w:sz w:val="24"/>
          <w:szCs w:val="24"/>
          <w:lang w:val="it-IT"/>
        </w:rPr>
        <w:t xml:space="preserve">Con questo video volete partecipare a un concorso europeo. La commissione ha bisogno di spiegazioni per poter capire il vostro video. Preparate un discorso (in due) con cui presentate le riflessioni e il messaggio contenuti nel vostro video. </w:t>
      </w:r>
    </w:p>
    <w:p w:rsidR="00936725" w:rsidRDefault="00936725" w:rsidP="0093672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Cominciate così: </w:t>
      </w:r>
    </w:p>
    <w:p w:rsidR="00936725" w:rsidRDefault="00936725" w:rsidP="00936725">
      <w:pPr>
        <w:rPr>
          <w:sz w:val="24"/>
          <w:szCs w:val="24"/>
          <w:lang w:val="it-IT"/>
        </w:rPr>
      </w:pPr>
    </w:p>
    <w:p w:rsidR="00936725" w:rsidRPr="009430F8" w:rsidRDefault="00936725" w:rsidP="00936725">
      <w:pPr>
        <w:rPr>
          <w:i/>
          <w:sz w:val="24"/>
          <w:szCs w:val="24"/>
          <w:lang w:val="it-IT"/>
        </w:rPr>
      </w:pPr>
      <w:r w:rsidRPr="009430F8">
        <w:rPr>
          <w:i/>
          <w:sz w:val="24"/>
          <w:szCs w:val="24"/>
          <w:lang w:val="it-IT"/>
        </w:rPr>
        <w:t xml:space="preserve">Cara commissione, </w:t>
      </w:r>
    </w:p>
    <w:p w:rsidR="00936725" w:rsidRPr="009430F8" w:rsidRDefault="00936725" w:rsidP="00936725">
      <w:pPr>
        <w:rPr>
          <w:i/>
          <w:sz w:val="24"/>
          <w:szCs w:val="24"/>
          <w:lang w:val="it-IT"/>
        </w:rPr>
      </w:pPr>
      <w:r w:rsidRPr="009430F8">
        <w:rPr>
          <w:i/>
          <w:sz w:val="24"/>
          <w:szCs w:val="24"/>
          <w:lang w:val="it-IT"/>
        </w:rPr>
        <w:t xml:space="preserve">con il seguente video … </w:t>
      </w:r>
    </w:p>
    <w:p w:rsidR="00936725" w:rsidRDefault="00936725">
      <w:pPr>
        <w:rPr>
          <w:lang w:val="it-IT" w:eastAsia="de-DE"/>
        </w:rPr>
      </w:pPr>
    </w:p>
    <w:p w:rsidR="00E758E9" w:rsidRPr="00E5121A" w:rsidRDefault="00E758E9" w:rsidP="00936725">
      <w:pPr>
        <w:rPr>
          <w:sz w:val="28"/>
          <w:szCs w:val="28"/>
          <w:lang w:val="it-IT" w:eastAsia="de-DE"/>
        </w:rPr>
      </w:pPr>
    </w:p>
    <w:p w:rsidR="00936725" w:rsidRPr="009C0DAA" w:rsidRDefault="00936725" w:rsidP="00936725">
      <w:pPr>
        <w:rPr>
          <w:sz w:val="28"/>
          <w:szCs w:val="28"/>
          <w:lang w:val="it-IT" w:eastAsia="de-DE"/>
        </w:rPr>
      </w:pPr>
      <w:r w:rsidRPr="009C0DAA">
        <w:rPr>
          <w:sz w:val="28"/>
          <w:szCs w:val="28"/>
          <w:lang w:val="it-IT" w:eastAsia="de-DE"/>
        </w:rPr>
        <w:lastRenderedPageBreak/>
        <w:t xml:space="preserve">CHIAVE </w:t>
      </w:r>
    </w:p>
    <w:p w:rsidR="00936725" w:rsidRPr="009C0DAA" w:rsidRDefault="00936725" w:rsidP="00936725">
      <w:pPr>
        <w:rPr>
          <w:lang w:val="it-IT" w:eastAsia="de-DE"/>
        </w:rPr>
      </w:pPr>
      <w:r w:rsidRPr="009C0DAA">
        <w:rPr>
          <w:b/>
          <w:lang w:val="it-IT" w:eastAsia="de-DE"/>
        </w:rPr>
        <w:t>All that we share</w:t>
      </w:r>
      <w:r w:rsidRPr="009C0DAA">
        <w:rPr>
          <w:lang w:val="it-IT" w:eastAsia="de-DE"/>
        </w:rPr>
        <w:t xml:space="preserve"> - </w:t>
      </w:r>
      <w:hyperlink r:id="rId11" w:history="1">
        <w:r w:rsidRPr="009C0DAA">
          <w:rPr>
            <w:rStyle w:val="Hyperlink"/>
            <w:lang w:val="it-IT" w:eastAsia="de-DE"/>
          </w:rPr>
          <w:t>www.youtube.com/watch?v=i1AjvFjVXUg</w:t>
        </w:r>
      </w:hyperlink>
      <w:r w:rsidR="00E758E9" w:rsidRPr="009C0DAA">
        <w:rPr>
          <w:rStyle w:val="Hyperlink"/>
          <w:lang w:val="it-IT" w:eastAsia="de-DE"/>
        </w:rPr>
        <w:t xml:space="preserve"> </w:t>
      </w:r>
    </w:p>
    <w:p w:rsidR="00E006DE" w:rsidRPr="009C0DAA" w:rsidRDefault="00E006DE" w:rsidP="001B1592">
      <w:pPr>
        <w:rPr>
          <w:lang w:val="it-IT" w:eastAsia="de-DE"/>
        </w:rPr>
      </w:pPr>
    </w:p>
    <w:p w:rsidR="00630BD2" w:rsidRDefault="00630BD2" w:rsidP="00630BD2">
      <w:pPr>
        <w:rPr>
          <w:lang w:val="it-IT" w:eastAsia="de-DE"/>
        </w:rPr>
      </w:pPr>
      <w:r w:rsidRPr="00E006DE">
        <w:rPr>
          <w:b/>
          <w:lang w:val="it-IT" w:eastAsia="de-DE"/>
        </w:rPr>
        <w:t>Punto di partenza</w:t>
      </w:r>
      <w:r>
        <w:rPr>
          <w:lang w:val="it-IT" w:eastAsia="de-DE"/>
        </w:rPr>
        <w:t xml:space="preserve">: si vedono delle persone che sono </w:t>
      </w:r>
      <w:r w:rsidR="00E758E9">
        <w:rPr>
          <w:lang w:val="it-IT" w:eastAsia="de-DE"/>
        </w:rPr>
        <w:t>messe</w:t>
      </w:r>
      <w:r w:rsidR="00E006DE">
        <w:rPr>
          <w:lang w:val="it-IT" w:eastAsia="de-DE"/>
        </w:rPr>
        <w:t xml:space="preserve"> insieme / </w:t>
      </w:r>
      <w:r w:rsidR="00E758E9">
        <w:rPr>
          <w:lang w:val="it-IT" w:eastAsia="de-DE"/>
        </w:rPr>
        <w:t>“catalogate</w:t>
      </w:r>
      <w:r>
        <w:rPr>
          <w:lang w:val="it-IT" w:eastAsia="de-DE"/>
        </w:rPr>
        <w:t>” secondo</w:t>
      </w:r>
      <w:r w:rsidR="00E758E9">
        <w:rPr>
          <w:lang w:val="it-IT" w:eastAsia="de-DE"/>
        </w:rPr>
        <w:t xml:space="preserve"> il loro st</w:t>
      </w:r>
      <w:r w:rsidR="009C0DAA">
        <w:rPr>
          <w:lang w:val="it-IT" w:eastAsia="de-DE"/>
        </w:rPr>
        <w:t>r</w:t>
      </w:r>
      <w:r w:rsidR="00E758E9">
        <w:rPr>
          <w:lang w:val="it-IT" w:eastAsia="de-DE"/>
        </w:rPr>
        <w:t>ato sociale /</w:t>
      </w:r>
      <w:r w:rsidR="00E006DE">
        <w:rPr>
          <w:lang w:val="it-IT" w:eastAsia="de-DE"/>
        </w:rPr>
        <w:t xml:space="preserve"> interessi / lavoro / provenienza / età</w:t>
      </w:r>
      <w:r w:rsidR="001B1592">
        <w:rPr>
          <w:lang w:val="it-IT" w:eastAsia="de-DE"/>
        </w:rPr>
        <w:t>…</w:t>
      </w:r>
    </w:p>
    <w:p w:rsidR="00E006DE" w:rsidRPr="00630BD2" w:rsidRDefault="00E006DE" w:rsidP="00630BD2">
      <w:pPr>
        <w:rPr>
          <w:lang w:val="it-IT" w:eastAsia="de-DE"/>
        </w:rPr>
      </w:pPr>
      <w:r>
        <w:rPr>
          <w:lang w:val="it-IT" w:eastAsia="de-DE"/>
        </w:rPr>
        <w:t>Alcuni sono vest</w:t>
      </w:r>
      <w:r w:rsidR="001B1592">
        <w:rPr>
          <w:lang w:val="it-IT" w:eastAsia="de-DE"/>
        </w:rPr>
        <w:t>iti in modo elegante / sportivo.</w:t>
      </w:r>
    </w:p>
    <w:p w:rsidR="00E006DE" w:rsidRDefault="00F92273" w:rsidP="00950C0F">
      <w:pPr>
        <w:rPr>
          <w:lang w:val="it-IT" w:eastAsia="de-DE"/>
        </w:rPr>
      </w:pPr>
      <w:r w:rsidRPr="00E006DE">
        <w:rPr>
          <w:b/>
          <w:lang w:val="it-IT" w:eastAsia="de-DE"/>
        </w:rPr>
        <w:t>3 categorie</w:t>
      </w:r>
      <w:r>
        <w:rPr>
          <w:lang w:val="it-IT" w:eastAsia="de-DE"/>
        </w:rPr>
        <w:t>:</w:t>
      </w:r>
      <w:r w:rsidR="00630BD2">
        <w:rPr>
          <w:lang w:val="it-IT" w:eastAsia="de-DE"/>
        </w:rPr>
        <w:t xml:space="preserve"> </w:t>
      </w:r>
    </w:p>
    <w:p w:rsidR="00950C0F" w:rsidRDefault="00955C15" w:rsidP="00E006DE">
      <w:pPr>
        <w:pStyle w:val="Listenabsatz"/>
        <w:numPr>
          <w:ilvl w:val="0"/>
          <w:numId w:val="21"/>
        </w:numPr>
        <w:rPr>
          <w:lang w:val="it-IT" w:eastAsia="de-DE"/>
        </w:rPr>
      </w:pPr>
      <w:r w:rsidRPr="00E006DE">
        <w:rPr>
          <w:lang w:val="it-IT" w:eastAsia="de-DE"/>
        </w:rPr>
        <w:t>quelli che guadagnano molto (vs. quelli che quasi non riescono ad arrivare a fine mese)</w:t>
      </w:r>
    </w:p>
    <w:p w:rsidR="00955C15" w:rsidRDefault="00E006DE" w:rsidP="00E006DE">
      <w:pPr>
        <w:pStyle w:val="Listenabsatz"/>
        <w:numPr>
          <w:ilvl w:val="0"/>
          <w:numId w:val="21"/>
        </w:numPr>
        <w:rPr>
          <w:lang w:val="it-IT" w:eastAsia="de-DE"/>
        </w:rPr>
      </w:pPr>
      <w:r>
        <w:rPr>
          <w:lang w:val="it-IT" w:eastAsia="de-DE"/>
        </w:rPr>
        <w:t>q</w:t>
      </w:r>
      <w:r w:rsidR="00955C15" w:rsidRPr="00E006DE">
        <w:rPr>
          <w:lang w:val="it-IT" w:eastAsia="de-DE"/>
        </w:rPr>
        <w:t>uelli di cui ci fidiamo (vs. quelli che evitiamo)</w:t>
      </w:r>
    </w:p>
    <w:p w:rsidR="00955C15" w:rsidRDefault="00E006DE" w:rsidP="00950C0F">
      <w:pPr>
        <w:pStyle w:val="Listenabsatz"/>
        <w:numPr>
          <w:ilvl w:val="0"/>
          <w:numId w:val="21"/>
        </w:numPr>
        <w:rPr>
          <w:lang w:val="it-IT" w:eastAsia="de-DE"/>
        </w:rPr>
      </w:pPr>
      <w:r>
        <w:rPr>
          <w:lang w:val="it-IT" w:eastAsia="de-DE"/>
        </w:rPr>
        <w:t>q</w:t>
      </w:r>
      <w:r w:rsidR="00955C15" w:rsidRPr="00E006DE">
        <w:rPr>
          <w:lang w:val="it-IT" w:eastAsia="de-DE"/>
        </w:rPr>
        <w:t>uelli che vengono dalle campagne (vs. quelli che non hanno mai visto una mucca)</w:t>
      </w:r>
    </w:p>
    <w:p w:rsidR="00E72E51" w:rsidRDefault="00E006DE" w:rsidP="00950C0F">
      <w:pPr>
        <w:pStyle w:val="Listenabsatz"/>
        <w:numPr>
          <w:ilvl w:val="0"/>
          <w:numId w:val="21"/>
        </w:numPr>
        <w:rPr>
          <w:lang w:val="it-IT" w:eastAsia="de-DE"/>
        </w:rPr>
      </w:pPr>
      <w:r>
        <w:rPr>
          <w:lang w:val="it-IT" w:eastAsia="de-DE"/>
        </w:rPr>
        <w:t xml:space="preserve">i </w:t>
      </w:r>
      <w:r w:rsidR="00955C15" w:rsidRPr="00E006DE">
        <w:rPr>
          <w:lang w:val="it-IT" w:eastAsia="de-DE"/>
        </w:rPr>
        <w:t xml:space="preserve">religiosi </w:t>
      </w:r>
    </w:p>
    <w:p w:rsidR="00955C15" w:rsidRDefault="00955C15" w:rsidP="00950C0F">
      <w:pPr>
        <w:pStyle w:val="Listenabsatz"/>
        <w:numPr>
          <w:ilvl w:val="0"/>
          <w:numId w:val="21"/>
        </w:numPr>
        <w:rPr>
          <w:lang w:val="it-IT" w:eastAsia="de-DE"/>
        </w:rPr>
      </w:pPr>
      <w:r w:rsidRPr="00E006DE">
        <w:rPr>
          <w:lang w:val="it-IT" w:eastAsia="de-DE"/>
        </w:rPr>
        <w:t>quelli che sono sicuri di sé</w:t>
      </w:r>
    </w:p>
    <w:p w:rsidR="00955C15" w:rsidRPr="00E006DE" w:rsidRDefault="00E006DE" w:rsidP="00950C0F">
      <w:pPr>
        <w:pStyle w:val="Listenabsatz"/>
        <w:numPr>
          <w:ilvl w:val="0"/>
          <w:numId w:val="21"/>
        </w:numPr>
        <w:rPr>
          <w:lang w:val="it-IT" w:eastAsia="de-DE"/>
        </w:rPr>
      </w:pPr>
      <w:r>
        <w:rPr>
          <w:lang w:val="it-IT" w:eastAsia="de-DE"/>
        </w:rPr>
        <w:t>q</w:t>
      </w:r>
      <w:r w:rsidR="00955C15" w:rsidRPr="00E006DE">
        <w:rPr>
          <w:lang w:val="it-IT" w:eastAsia="de-DE"/>
        </w:rPr>
        <w:t>uelli con cui condividiamo qualcosa (vs. quelli con cui non abbiamo niente in comune)</w:t>
      </w:r>
    </w:p>
    <w:p w:rsidR="00955C15" w:rsidRPr="00E006DE" w:rsidRDefault="00E006DE" w:rsidP="00950C0F">
      <w:pPr>
        <w:rPr>
          <w:b/>
          <w:lang w:val="it-IT" w:eastAsia="de-DE"/>
        </w:rPr>
      </w:pPr>
      <w:r w:rsidRPr="00E006DE">
        <w:rPr>
          <w:b/>
          <w:lang w:val="it-IT" w:eastAsia="de-DE"/>
        </w:rPr>
        <w:t>3 domande:</w:t>
      </w:r>
    </w:p>
    <w:p w:rsidR="00955C15" w:rsidRPr="00E006DE" w:rsidRDefault="00F92273" w:rsidP="00E006DE">
      <w:pPr>
        <w:pStyle w:val="Listenabsatz"/>
        <w:numPr>
          <w:ilvl w:val="0"/>
          <w:numId w:val="22"/>
        </w:numPr>
        <w:rPr>
          <w:lang w:val="it-IT" w:eastAsia="de-DE"/>
        </w:rPr>
      </w:pPr>
      <w:r w:rsidRPr="00E006DE">
        <w:rPr>
          <w:lang w:val="it-IT" w:eastAsia="de-DE"/>
        </w:rPr>
        <w:t>Chi ama ballare?</w:t>
      </w:r>
    </w:p>
    <w:p w:rsidR="00E006DE" w:rsidRDefault="00955C15" w:rsidP="00950C0F">
      <w:pPr>
        <w:pStyle w:val="Listenabsatz"/>
        <w:numPr>
          <w:ilvl w:val="0"/>
          <w:numId w:val="22"/>
        </w:numPr>
        <w:rPr>
          <w:lang w:val="it-IT" w:eastAsia="de-DE"/>
        </w:rPr>
      </w:pPr>
      <w:r w:rsidRPr="00E006DE">
        <w:rPr>
          <w:lang w:val="it-IT" w:eastAsia="de-DE"/>
        </w:rPr>
        <w:t>Chi è innamorato?</w:t>
      </w:r>
    </w:p>
    <w:p w:rsidR="00F92273" w:rsidRPr="00E006DE" w:rsidRDefault="00E006DE" w:rsidP="00950C0F">
      <w:pPr>
        <w:pStyle w:val="Listenabsatz"/>
        <w:numPr>
          <w:ilvl w:val="0"/>
          <w:numId w:val="22"/>
        </w:numPr>
        <w:rPr>
          <w:lang w:val="it-IT" w:eastAsia="de-DE"/>
        </w:rPr>
      </w:pPr>
      <w:r>
        <w:rPr>
          <w:lang w:val="it-IT" w:eastAsia="de-DE"/>
        </w:rPr>
        <w:t>C</w:t>
      </w:r>
      <w:r w:rsidR="00955C15" w:rsidRPr="00E006DE">
        <w:rPr>
          <w:lang w:val="it-IT" w:eastAsia="de-DE"/>
        </w:rPr>
        <w:t>hi si sente da solo?</w:t>
      </w:r>
    </w:p>
    <w:p w:rsidR="00F92273" w:rsidRPr="00E006DE" w:rsidRDefault="00EB7D75" w:rsidP="00950C0F">
      <w:pPr>
        <w:rPr>
          <w:b/>
          <w:lang w:val="it-IT" w:eastAsia="de-DE"/>
        </w:rPr>
      </w:pPr>
      <w:r w:rsidRPr="00E006DE">
        <w:rPr>
          <w:b/>
          <w:lang w:val="it-IT" w:eastAsia="de-DE"/>
        </w:rPr>
        <w:t xml:space="preserve">Messaggio: </w:t>
      </w:r>
    </w:p>
    <w:p w:rsidR="00950C0F" w:rsidRPr="00F92273" w:rsidRDefault="00EB7D75" w:rsidP="00F92273">
      <w:pPr>
        <w:pStyle w:val="Listenabsatz"/>
        <w:numPr>
          <w:ilvl w:val="0"/>
          <w:numId w:val="18"/>
        </w:numPr>
        <w:rPr>
          <w:lang w:val="it-IT" w:eastAsia="de-DE"/>
        </w:rPr>
      </w:pPr>
      <w:r w:rsidRPr="00F92273">
        <w:rPr>
          <w:lang w:val="it-IT" w:eastAsia="de-DE"/>
        </w:rPr>
        <w:t xml:space="preserve">concentrarsi </w:t>
      </w:r>
      <w:r w:rsidR="00BA4820" w:rsidRPr="00F92273">
        <w:rPr>
          <w:lang w:val="it-IT" w:eastAsia="de-DE"/>
        </w:rPr>
        <w:t>sulle cose che condividiamo /</w:t>
      </w:r>
      <w:r w:rsidR="00E006DE">
        <w:rPr>
          <w:lang w:val="it-IT" w:eastAsia="de-DE"/>
        </w:rPr>
        <w:t xml:space="preserve"> </w:t>
      </w:r>
      <w:r w:rsidR="00BA4820" w:rsidRPr="00F92273">
        <w:rPr>
          <w:lang w:val="it-IT" w:eastAsia="de-DE"/>
        </w:rPr>
        <w:t>sugli aspetti che abbiamo in comune e non sulle differenze /</w:t>
      </w:r>
      <w:r w:rsidR="00E006DE">
        <w:rPr>
          <w:lang w:val="it-IT" w:eastAsia="de-DE"/>
        </w:rPr>
        <w:t xml:space="preserve"> </w:t>
      </w:r>
      <w:r w:rsidR="00BA4820" w:rsidRPr="00F92273">
        <w:rPr>
          <w:lang w:val="it-IT" w:eastAsia="de-DE"/>
        </w:rPr>
        <w:t>quello che ci disting</w:t>
      </w:r>
      <w:r w:rsidR="00F92273">
        <w:rPr>
          <w:lang w:val="it-IT" w:eastAsia="de-DE"/>
        </w:rPr>
        <w:t>ue dagli altri</w:t>
      </w:r>
    </w:p>
    <w:p w:rsidR="00950C0F" w:rsidRDefault="00630BD2" w:rsidP="00F92273">
      <w:pPr>
        <w:pStyle w:val="Listenabsatz"/>
        <w:numPr>
          <w:ilvl w:val="0"/>
          <w:numId w:val="18"/>
        </w:numPr>
        <w:rPr>
          <w:lang w:val="it-IT" w:eastAsia="de-DE"/>
        </w:rPr>
      </w:pPr>
      <w:r>
        <w:rPr>
          <w:lang w:val="it-IT" w:eastAsia="de-DE"/>
        </w:rPr>
        <w:t xml:space="preserve">concentrarsi </w:t>
      </w:r>
      <w:r w:rsidR="00BA4820" w:rsidRPr="00F92273">
        <w:rPr>
          <w:lang w:val="it-IT" w:eastAsia="de-DE"/>
        </w:rPr>
        <w:t>s</w:t>
      </w:r>
      <w:r>
        <w:rPr>
          <w:lang w:val="it-IT" w:eastAsia="de-DE"/>
        </w:rPr>
        <w:t>ul s</w:t>
      </w:r>
      <w:r w:rsidR="00BA4820" w:rsidRPr="00F92273">
        <w:rPr>
          <w:lang w:val="it-IT" w:eastAsia="de-DE"/>
        </w:rPr>
        <w:t xml:space="preserve">entimento di solidarietà </w:t>
      </w:r>
      <w:r>
        <w:rPr>
          <w:lang w:val="it-IT" w:eastAsia="de-DE"/>
        </w:rPr>
        <w:t xml:space="preserve">– </w:t>
      </w:r>
      <w:r w:rsidRPr="00F92273">
        <w:rPr>
          <w:lang w:val="it-IT" w:eastAsia="de-DE"/>
        </w:rPr>
        <w:t>Gemeinschaftsgefüh</w:t>
      </w:r>
      <w:r>
        <w:rPr>
          <w:lang w:val="it-IT" w:eastAsia="de-DE"/>
        </w:rPr>
        <w:t xml:space="preserve">l </w:t>
      </w:r>
    </w:p>
    <w:p w:rsidR="00BA4820" w:rsidRDefault="00630BD2" w:rsidP="00950C0F">
      <w:pPr>
        <w:pStyle w:val="Listenabsatz"/>
        <w:numPr>
          <w:ilvl w:val="0"/>
          <w:numId w:val="18"/>
        </w:numPr>
        <w:rPr>
          <w:lang w:val="it-IT" w:eastAsia="de-DE"/>
        </w:rPr>
      </w:pPr>
      <w:r>
        <w:rPr>
          <w:lang w:val="it-IT" w:eastAsia="de-DE"/>
        </w:rPr>
        <w:t>a</w:t>
      </w:r>
      <w:r w:rsidR="00BA4820" w:rsidRPr="00630BD2">
        <w:rPr>
          <w:lang w:val="it-IT" w:eastAsia="de-DE"/>
        </w:rPr>
        <w:t>ccettare l’a</w:t>
      </w:r>
      <w:r w:rsidR="00E758E9">
        <w:rPr>
          <w:lang w:val="it-IT" w:eastAsia="de-DE"/>
        </w:rPr>
        <w:t>l</w:t>
      </w:r>
      <w:r w:rsidR="00BA4820" w:rsidRPr="00630BD2">
        <w:rPr>
          <w:lang w:val="it-IT" w:eastAsia="de-DE"/>
        </w:rPr>
        <w:t xml:space="preserve">tro così com’è </w:t>
      </w:r>
    </w:p>
    <w:p w:rsidR="00BA4820" w:rsidRDefault="00630BD2" w:rsidP="00950C0F">
      <w:pPr>
        <w:pStyle w:val="Listenabsatz"/>
        <w:numPr>
          <w:ilvl w:val="0"/>
          <w:numId w:val="18"/>
        </w:numPr>
        <w:rPr>
          <w:lang w:val="it-IT" w:eastAsia="de-DE"/>
        </w:rPr>
      </w:pPr>
      <w:r>
        <w:rPr>
          <w:lang w:val="it-IT" w:eastAsia="de-DE"/>
        </w:rPr>
        <w:t>ac</w:t>
      </w:r>
      <w:r w:rsidR="00BA4820" w:rsidRPr="00630BD2">
        <w:rPr>
          <w:lang w:val="it-IT" w:eastAsia="de-DE"/>
        </w:rPr>
        <w:t>cettare persone di altre culture</w:t>
      </w:r>
    </w:p>
    <w:p w:rsidR="00950C0F" w:rsidRPr="00630BD2" w:rsidRDefault="00630BD2" w:rsidP="00950C0F">
      <w:pPr>
        <w:pStyle w:val="Listenabsatz"/>
        <w:numPr>
          <w:ilvl w:val="0"/>
          <w:numId w:val="18"/>
        </w:numPr>
        <w:rPr>
          <w:lang w:val="it-IT" w:eastAsia="de-DE"/>
        </w:rPr>
      </w:pPr>
      <w:r>
        <w:rPr>
          <w:lang w:val="it-IT" w:eastAsia="de-DE"/>
        </w:rPr>
        <w:t>n</w:t>
      </w:r>
      <w:r w:rsidR="00BA4820" w:rsidRPr="00630BD2">
        <w:rPr>
          <w:lang w:val="it-IT" w:eastAsia="de-DE"/>
        </w:rPr>
        <w:t xml:space="preserve">on </w:t>
      </w:r>
      <w:r w:rsidR="00E80B89" w:rsidRPr="00630BD2">
        <w:rPr>
          <w:lang w:val="it-IT" w:eastAsia="de-DE"/>
        </w:rPr>
        <w:t>giudicare</w:t>
      </w:r>
      <w:r w:rsidR="00E758E9">
        <w:rPr>
          <w:lang w:val="it-IT" w:eastAsia="de-DE"/>
        </w:rPr>
        <w:t xml:space="preserve"> le persone secondo il loro st</w:t>
      </w:r>
      <w:r w:rsidR="009C0DAA">
        <w:rPr>
          <w:lang w:val="it-IT" w:eastAsia="de-DE"/>
        </w:rPr>
        <w:t>r</w:t>
      </w:r>
      <w:r w:rsidR="004F6B2B" w:rsidRPr="00630BD2">
        <w:rPr>
          <w:lang w:val="it-IT" w:eastAsia="de-DE"/>
        </w:rPr>
        <w:t xml:space="preserve">ato sociale </w:t>
      </w:r>
    </w:p>
    <w:p w:rsidR="00BA4820" w:rsidRPr="00630BD2" w:rsidRDefault="00630BD2" w:rsidP="00630BD2">
      <w:pPr>
        <w:pStyle w:val="Listenabsatz"/>
        <w:numPr>
          <w:ilvl w:val="0"/>
          <w:numId w:val="18"/>
        </w:numPr>
        <w:rPr>
          <w:lang w:val="it-IT"/>
        </w:rPr>
      </w:pPr>
      <w:r>
        <w:rPr>
          <w:lang w:val="it-IT"/>
        </w:rPr>
        <w:t>n</w:t>
      </w:r>
      <w:r w:rsidR="00E758E9">
        <w:rPr>
          <w:lang w:val="it-IT"/>
        </w:rPr>
        <w:t>on d</w:t>
      </w:r>
      <w:r w:rsidR="00BA4820" w:rsidRPr="00630BD2">
        <w:rPr>
          <w:lang w:val="it-IT"/>
        </w:rPr>
        <w:t xml:space="preserve">are giudizi sugli altri secondo le apparenze </w:t>
      </w:r>
    </w:p>
    <w:p w:rsidR="00BA4820" w:rsidRPr="00630BD2" w:rsidRDefault="00630BD2" w:rsidP="00630BD2">
      <w:pPr>
        <w:pStyle w:val="Listenabsatz"/>
        <w:numPr>
          <w:ilvl w:val="0"/>
          <w:numId w:val="18"/>
        </w:numPr>
        <w:rPr>
          <w:lang w:val="it-IT" w:eastAsia="de-DE"/>
        </w:rPr>
      </w:pPr>
      <w:r>
        <w:rPr>
          <w:lang w:val="it-IT" w:eastAsia="de-DE"/>
        </w:rPr>
        <w:t>s</w:t>
      </w:r>
      <w:r w:rsidR="00BA4820" w:rsidRPr="00630BD2">
        <w:rPr>
          <w:lang w:val="it-IT" w:eastAsia="de-DE"/>
        </w:rPr>
        <w:t xml:space="preserve">uperare i pregiudizi personali / </w:t>
      </w:r>
      <w:r w:rsidR="00BA4820" w:rsidRPr="00630BD2">
        <w:rPr>
          <w:lang w:val="it-IT"/>
        </w:rPr>
        <w:t xml:space="preserve">i preconcetti stabiliti sugli altri </w:t>
      </w:r>
    </w:p>
    <w:p w:rsidR="00950C0F" w:rsidRPr="00630BD2" w:rsidRDefault="00630BD2" w:rsidP="00630BD2">
      <w:pPr>
        <w:pStyle w:val="Listenabsatz"/>
        <w:numPr>
          <w:ilvl w:val="0"/>
          <w:numId w:val="18"/>
        </w:numPr>
        <w:rPr>
          <w:lang w:val="it-IT"/>
        </w:rPr>
      </w:pPr>
      <w:r>
        <w:rPr>
          <w:lang w:val="it-IT" w:eastAsia="de-DE"/>
        </w:rPr>
        <w:t>d</w:t>
      </w:r>
      <w:r w:rsidR="00BA4820" w:rsidRPr="00630BD2">
        <w:rPr>
          <w:lang w:val="it-IT" w:eastAsia="de-DE"/>
        </w:rPr>
        <w:t xml:space="preserve">obbiamo essere </w:t>
      </w:r>
      <w:r w:rsidR="00BA4820" w:rsidRPr="00630BD2">
        <w:rPr>
          <w:lang w:val="it-IT"/>
        </w:rPr>
        <w:t>aperti a cambiamenti, a novit</w:t>
      </w:r>
      <w:r>
        <w:rPr>
          <w:lang w:val="it-IT"/>
        </w:rPr>
        <w:t>à, idee, esperienze e diversità</w:t>
      </w:r>
      <w:r w:rsidR="00501276">
        <w:rPr>
          <w:lang w:val="it-IT"/>
        </w:rPr>
        <w:t xml:space="preserve"> (LP BTV)</w:t>
      </w:r>
    </w:p>
    <w:p w:rsidR="00F92273" w:rsidRPr="00630BD2" w:rsidRDefault="00630BD2" w:rsidP="00630BD2">
      <w:pPr>
        <w:pStyle w:val="Listenabsatz"/>
        <w:numPr>
          <w:ilvl w:val="0"/>
          <w:numId w:val="18"/>
        </w:numPr>
        <w:rPr>
          <w:lang w:val="it-IT"/>
        </w:rPr>
      </w:pPr>
      <w:r>
        <w:rPr>
          <w:lang w:val="it-IT"/>
        </w:rPr>
        <w:t>a</w:t>
      </w:r>
      <w:r w:rsidR="00F92273" w:rsidRPr="00630BD2">
        <w:rPr>
          <w:lang w:val="it-IT"/>
        </w:rPr>
        <w:t>ssumere un atteggiamento favorevole nei confronti di una persona</w:t>
      </w:r>
    </w:p>
    <w:p w:rsidR="00F92273" w:rsidRPr="00630BD2" w:rsidRDefault="00F92273" w:rsidP="00630BD2">
      <w:pPr>
        <w:pStyle w:val="Listenabsatz"/>
        <w:numPr>
          <w:ilvl w:val="0"/>
          <w:numId w:val="18"/>
        </w:numPr>
        <w:rPr>
          <w:lang w:val="it-IT" w:eastAsia="de-DE"/>
        </w:rPr>
      </w:pPr>
      <w:r w:rsidRPr="00630BD2">
        <w:rPr>
          <w:lang w:val="it-IT" w:eastAsia="de-DE"/>
        </w:rPr>
        <w:t>guardare oltre il proprio naso – (ugs. über den Tellerrand hinausschauen)</w:t>
      </w:r>
    </w:p>
    <w:p w:rsidR="00F92273" w:rsidRPr="00630BD2" w:rsidRDefault="00F92273" w:rsidP="00630BD2">
      <w:pPr>
        <w:pStyle w:val="Listenabsatz"/>
        <w:numPr>
          <w:ilvl w:val="0"/>
          <w:numId w:val="18"/>
        </w:numPr>
        <w:rPr>
          <w:lang w:val="it-IT" w:eastAsia="de-DE"/>
        </w:rPr>
      </w:pPr>
      <w:r w:rsidRPr="00630BD2">
        <w:rPr>
          <w:lang w:val="it-IT" w:eastAsia="de-DE"/>
        </w:rPr>
        <w:t>essere più elastici mentalmente e guardare le cose da angolazioni diverse</w:t>
      </w:r>
    </w:p>
    <w:p w:rsidR="00F92273" w:rsidRPr="00630BD2" w:rsidRDefault="00F92273" w:rsidP="00630BD2">
      <w:pPr>
        <w:pStyle w:val="Listenabsatz"/>
        <w:numPr>
          <w:ilvl w:val="0"/>
          <w:numId w:val="18"/>
        </w:numPr>
        <w:rPr>
          <w:lang w:val="it-IT" w:eastAsia="de-DE"/>
        </w:rPr>
      </w:pPr>
      <w:r w:rsidRPr="00630BD2">
        <w:rPr>
          <w:lang w:val="it-IT" w:eastAsia="de-DE"/>
        </w:rPr>
        <w:t>evitare di etichettare (= in eine Schublade stecken) e avere preconcetti</w:t>
      </w:r>
    </w:p>
    <w:p w:rsidR="00F92273" w:rsidRDefault="00F92273" w:rsidP="00630BD2">
      <w:pPr>
        <w:pStyle w:val="Listenabsatz"/>
        <w:numPr>
          <w:ilvl w:val="0"/>
          <w:numId w:val="18"/>
        </w:numPr>
        <w:rPr>
          <w:lang w:val="it-IT" w:eastAsia="de-DE"/>
        </w:rPr>
      </w:pPr>
      <w:r w:rsidRPr="00630BD2">
        <w:rPr>
          <w:lang w:val="it-IT" w:eastAsia="de-DE"/>
        </w:rPr>
        <w:t>essere curiosi e rispettosi verso tutto e tutti</w:t>
      </w:r>
    </w:p>
    <w:p w:rsidR="00955C15" w:rsidRPr="00630BD2" w:rsidRDefault="00955C15" w:rsidP="00630BD2">
      <w:pPr>
        <w:pStyle w:val="Listenabsatz"/>
        <w:numPr>
          <w:ilvl w:val="0"/>
          <w:numId w:val="18"/>
        </w:numPr>
        <w:rPr>
          <w:lang w:val="it-IT" w:eastAsia="de-DE"/>
        </w:rPr>
      </w:pPr>
      <w:r>
        <w:rPr>
          <w:lang w:val="it-IT" w:eastAsia="de-DE"/>
        </w:rPr>
        <w:t xml:space="preserve">forse ci sono più cose che abbiamo in comune di quello che pensiamo </w:t>
      </w:r>
    </w:p>
    <w:p w:rsidR="00F92273" w:rsidRPr="00F92273" w:rsidRDefault="00F92273" w:rsidP="00950C0F">
      <w:pPr>
        <w:rPr>
          <w:lang w:val="it-IT" w:eastAsia="de-DE"/>
        </w:rPr>
      </w:pPr>
    </w:p>
    <w:sectPr w:rsidR="00F92273" w:rsidRPr="00F92273" w:rsidSect="00D77022">
      <w:headerReference w:type="default" r:id="rId12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A9" w:rsidRDefault="002C6DA9" w:rsidP="00930C06">
      <w:pPr>
        <w:spacing w:after="0" w:line="240" w:lineRule="auto"/>
      </w:pPr>
      <w:r>
        <w:separator/>
      </w:r>
    </w:p>
  </w:endnote>
  <w:endnote w:type="continuationSeparator" w:id="0">
    <w:p w:rsidR="002C6DA9" w:rsidRDefault="002C6DA9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A9" w:rsidRDefault="002C6DA9" w:rsidP="00930C06">
      <w:pPr>
        <w:spacing w:after="0" w:line="240" w:lineRule="auto"/>
      </w:pPr>
      <w:r>
        <w:separator/>
      </w:r>
    </w:p>
  </w:footnote>
  <w:footnote w:type="continuationSeparator" w:id="0">
    <w:p w:rsidR="002C6DA9" w:rsidRDefault="002C6DA9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665B13">
      <w:t xml:space="preserve">                           </w:t>
    </w:r>
    <w:r>
      <w:t xml:space="preserve"> </w:t>
    </w:r>
    <w:r w:rsidR="00930C06">
      <w:t>B</w:t>
    </w:r>
    <w:r w:rsidR="006F3C2E">
      <w:t>anzhaf/Maier/</w:t>
    </w:r>
    <w:r>
      <w:t>Maurer</w:t>
    </w:r>
    <w:r w:rsidR="00930C06">
      <w:t>/</w:t>
    </w:r>
    <w:r w:rsidR="006F3C2E">
      <w:t>Ruby/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08B"/>
    <w:multiLevelType w:val="hybridMultilevel"/>
    <w:tmpl w:val="4B3A4C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20F"/>
    <w:multiLevelType w:val="hybridMultilevel"/>
    <w:tmpl w:val="965E1AF8"/>
    <w:lvl w:ilvl="0" w:tplc="6E7AC4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F4F77"/>
    <w:multiLevelType w:val="hybridMultilevel"/>
    <w:tmpl w:val="A1B2D2AE"/>
    <w:lvl w:ilvl="0" w:tplc="3FA2A91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8E6AF1"/>
    <w:multiLevelType w:val="hybridMultilevel"/>
    <w:tmpl w:val="9232029C"/>
    <w:lvl w:ilvl="0" w:tplc="98A0C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13F1E"/>
    <w:multiLevelType w:val="hybridMultilevel"/>
    <w:tmpl w:val="CA98AF3A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A63DF"/>
    <w:multiLevelType w:val="hybridMultilevel"/>
    <w:tmpl w:val="3D56903A"/>
    <w:lvl w:ilvl="0" w:tplc="12EE9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1527E"/>
    <w:multiLevelType w:val="hybridMultilevel"/>
    <w:tmpl w:val="9E0C9BA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83D48"/>
    <w:multiLevelType w:val="hybridMultilevel"/>
    <w:tmpl w:val="DE9232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315A7"/>
    <w:multiLevelType w:val="hybridMultilevel"/>
    <w:tmpl w:val="8A8EF30E"/>
    <w:lvl w:ilvl="0" w:tplc="20F246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567A4"/>
    <w:multiLevelType w:val="hybridMultilevel"/>
    <w:tmpl w:val="0DC2412C"/>
    <w:lvl w:ilvl="0" w:tplc="15327D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32A20"/>
    <w:multiLevelType w:val="hybridMultilevel"/>
    <w:tmpl w:val="D818A0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77CD7"/>
    <w:multiLevelType w:val="hybridMultilevel"/>
    <w:tmpl w:val="D326098A"/>
    <w:lvl w:ilvl="0" w:tplc="B740B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4271D8"/>
    <w:multiLevelType w:val="hybridMultilevel"/>
    <w:tmpl w:val="1C263580"/>
    <w:lvl w:ilvl="0" w:tplc="7EF2A4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059AB"/>
    <w:multiLevelType w:val="hybridMultilevel"/>
    <w:tmpl w:val="89C6DE96"/>
    <w:lvl w:ilvl="0" w:tplc="2654E1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2539"/>
    <w:multiLevelType w:val="hybridMultilevel"/>
    <w:tmpl w:val="16227090"/>
    <w:lvl w:ilvl="0" w:tplc="E65E3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21641D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21"/>
  </w:num>
  <w:num w:numId="11">
    <w:abstractNumId w:val="2"/>
  </w:num>
  <w:num w:numId="12">
    <w:abstractNumId w:val="7"/>
  </w:num>
  <w:num w:numId="13">
    <w:abstractNumId w:val="20"/>
  </w:num>
  <w:num w:numId="14">
    <w:abstractNumId w:val="6"/>
  </w:num>
  <w:num w:numId="15">
    <w:abstractNumId w:val="17"/>
  </w:num>
  <w:num w:numId="16">
    <w:abstractNumId w:val="9"/>
  </w:num>
  <w:num w:numId="17">
    <w:abstractNumId w:val="16"/>
  </w:num>
  <w:num w:numId="18">
    <w:abstractNumId w:val="19"/>
  </w:num>
  <w:num w:numId="19">
    <w:abstractNumId w:val="13"/>
  </w:num>
  <w:num w:numId="20">
    <w:abstractNumId w:val="3"/>
  </w:num>
  <w:num w:numId="21">
    <w:abstractNumId w:val="12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3028E"/>
    <w:rsid w:val="00074AC5"/>
    <w:rsid w:val="0009566E"/>
    <w:rsid w:val="000C7B5D"/>
    <w:rsid w:val="00126EA0"/>
    <w:rsid w:val="00160F3B"/>
    <w:rsid w:val="00190B3F"/>
    <w:rsid w:val="001B1592"/>
    <w:rsid w:val="001C7DF1"/>
    <w:rsid w:val="002635C0"/>
    <w:rsid w:val="002C6DA9"/>
    <w:rsid w:val="002E2475"/>
    <w:rsid w:val="002F7310"/>
    <w:rsid w:val="002F790A"/>
    <w:rsid w:val="00306C22"/>
    <w:rsid w:val="00327631"/>
    <w:rsid w:val="003612BF"/>
    <w:rsid w:val="004770FB"/>
    <w:rsid w:val="004B4929"/>
    <w:rsid w:val="004C453F"/>
    <w:rsid w:val="004F6B2B"/>
    <w:rsid w:val="00501276"/>
    <w:rsid w:val="00550946"/>
    <w:rsid w:val="005B02EA"/>
    <w:rsid w:val="00630BD2"/>
    <w:rsid w:val="0063612B"/>
    <w:rsid w:val="00665B13"/>
    <w:rsid w:val="00671BBC"/>
    <w:rsid w:val="006861F9"/>
    <w:rsid w:val="006B70F8"/>
    <w:rsid w:val="006F3C2E"/>
    <w:rsid w:val="0075253E"/>
    <w:rsid w:val="00775BD8"/>
    <w:rsid w:val="00836F92"/>
    <w:rsid w:val="00930C06"/>
    <w:rsid w:val="00934072"/>
    <w:rsid w:val="00936725"/>
    <w:rsid w:val="00940018"/>
    <w:rsid w:val="009430F8"/>
    <w:rsid w:val="00950C0F"/>
    <w:rsid w:val="00955C15"/>
    <w:rsid w:val="009C0DAA"/>
    <w:rsid w:val="00A6211E"/>
    <w:rsid w:val="00A67A8C"/>
    <w:rsid w:val="00A712A1"/>
    <w:rsid w:val="00A92ABF"/>
    <w:rsid w:val="00AF28FE"/>
    <w:rsid w:val="00BA4820"/>
    <w:rsid w:val="00BD0D8A"/>
    <w:rsid w:val="00BD0E3B"/>
    <w:rsid w:val="00C76285"/>
    <w:rsid w:val="00CC006E"/>
    <w:rsid w:val="00CC3451"/>
    <w:rsid w:val="00CE1AF5"/>
    <w:rsid w:val="00D109B8"/>
    <w:rsid w:val="00D228F0"/>
    <w:rsid w:val="00D77022"/>
    <w:rsid w:val="00DB1EDF"/>
    <w:rsid w:val="00DE23DF"/>
    <w:rsid w:val="00DF0489"/>
    <w:rsid w:val="00E006DE"/>
    <w:rsid w:val="00E03F89"/>
    <w:rsid w:val="00E5121A"/>
    <w:rsid w:val="00E72E51"/>
    <w:rsid w:val="00E758E9"/>
    <w:rsid w:val="00E80B89"/>
    <w:rsid w:val="00EB2E60"/>
    <w:rsid w:val="00EB7D75"/>
    <w:rsid w:val="00EE3252"/>
    <w:rsid w:val="00F81775"/>
    <w:rsid w:val="00F92273"/>
    <w:rsid w:val="00FB1816"/>
    <w:rsid w:val="00FC76C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paragraph" w:styleId="berschrift5">
    <w:name w:val="heading 5"/>
    <w:basedOn w:val="Standard"/>
    <w:link w:val="berschrift5Zchn"/>
    <w:uiPriority w:val="9"/>
    <w:qFormat/>
    <w:rsid w:val="00F922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227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paragraph" w:styleId="berschrift5">
    <w:name w:val="heading 5"/>
    <w:basedOn w:val="Standard"/>
    <w:link w:val="berschrift5Zchn"/>
    <w:uiPriority w:val="9"/>
    <w:qFormat/>
    <w:rsid w:val="00F922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227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1AjvFjVXU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i1AjvFjVXU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1AjvFjVX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1C3B5BC9.dotm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2</cp:revision>
  <dcterms:created xsi:type="dcterms:W3CDTF">2018-04-10T14:33:00Z</dcterms:created>
  <dcterms:modified xsi:type="dcterms:W3CDTF">2018-04-10T14:33:00Z</dcterms:modified>
</cp:coreProperties>
</file>